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5E" w:rsidRPr="001736C6" w:rsidRDefault="0077755E" w:rsidP="007775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6"/>
          <w:szCs w:val="36"/>
        </w:rPr>
      </w:pPr>
      <w:r w:rsidRPr="001736C6">
        <w:rPr>
          <w:b/>
          <w:bCs/>
          <w:color w:val="333333"/>
          <w:sz w:val="36"/>
          <w:szCs w:val="36"/>
        </w:rPr>
        <w:t>Читательская конференция</w:t>
      </w:r>
    </w:p>
    <w:p w:rsidR="0077755E" w:rsidRPr="001736C6" w:rsidRDefault="0077755E" w:rsidP="007775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6"/>
          <w:szCs w:val="36"/>
        </w:rPr>
      </w:pPr>
      <w:r w:rsidRPr="001736C6">
        <w:rPr>
          <w:b/>
          <w:bCs/>
          <w:color w:val="333333"/>
          <w:sz w:val="36"/>
          <w:szCs w:val="36"/>
        </w:rPr>
        <w:t>«Герои Отечества»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52"/>
          <w:szCs w:val="52"/>
        </w:rPr>
      </w:pP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(Библиотечный урок, </w:t>
      </w:r>
      <w:r w:rsidRPr="0077755E">
        <w:rPr>
          <w:color w:val="333333"/>
          <w:sz w:val="28"/>
          <w:szCs w:val="28"/>
        </w:rPr>
        <w:t>посвященный Дню защитника Отечества)</w:t>
      </w:r>
    </w:p>
    <w:p w:rsidR="0077755E" w:rsidRPr="0077755E" w:rsidRDefault="0077755E" w:rsidP="001736C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4 КЛАСС</w:t>
      </w:r>
      <w:bookmarkStart w:id="0" w:name="_GoBack"/>
      <w:bookmarkEnd w:id="0"/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Библиотекарь МБОУ «НШДС №2» </w:t>
      </w:r>
      <w:proofErr w:type="gramStart"/>
      <w:r>
        <w:rPr>
          <w:b/>
          <w:bCs/>
          <w:color w:val="333333"/>
          <w:sz w:val="28"/>
          <w:szCs w:val="28"/>
        </w:rPr>
        <w:t>г-к Кисловодска</w:t>
      </w:r>
      <w:proofErr w:type="gramEnd"/>
      <w:r>
        <w:rPr>
          <w:b/>
          <w:bCs/>
          <w:color w:val="333333"/>
          <w:sz w:val="28"/>
          <w:szCs w:val="28"/>
        </w:rPr>
        <w:t xml:space="preserve">: </w:t>
      </w:r>
      <w:r w:rsidR="001736C6">
        <w:rPr>
          <w:sz w:val="28"/>
          <w:szCs w:val="28"/>
        </w:rPr>
        <w:t>Богачёва Н.В.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Цель: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познакомить с личностью А. В. Суворова,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книгой С.П. Алексеева «Рассказы о Суворове и русских солдатах</w:t>
      </w:r>
      <w:proofErr w:type="gramStart"/>
      <w:r w:rsidRPr="0077755E">
        <w:rPr>
          <w:color w:val="333333"/>
          <w:sz w:val="28"/>
          <w:szCs w:val="28"/>
        </w:rPr>
        <w:t>» ;</w:t>
      </w:r>
      <w:proofErr w:type="gramEnd"/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развивать любознательность, внимание,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память, речь; расширять кругозор;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 xml:space="preserve">воспитывать чувство патриотизма, </w:t>
      </w:r>
      <w:proofErr w:type="gramStart"/>
      <w:r w:rsidRPr="0077755E">
        <w:rPr>
          <w:color w:val="333333"/>
          <w:sz w:val="28"/>
          <w:szCs w:val="28"/>
        </w:rPr>
        <w:t>гражданственности .</w:t>
      </w:r>
      <w:proofErr w:type="gramEnd"/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воспитывать уважение к героям Отечества;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Задачи: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-познакомить с личностью А.В. Суворова, познакомить с детской литературой, посвященной Отечественной войне 1812года, воспитывать интерес к литературе об истории страны;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- интерес к истории страны;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- развивать речь, умение выслушивать других и самому высказывать свое мнение.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Предварительная работа с детьми: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Подготовка 3-х ведущих (из учеников класса).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«Чтецы» разучивают стихи к классному часу.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Оборудование: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компьютер, проектор, экран, презентация, выставка книг об Отечественной войне 1812 года, исследовательские работы группы «исследователи»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Ход классного часа.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1.Орг.момент.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2.</w:t>
      </w:r>
      <w:r w:rsidRPr="0077755E">
        <w:rPr>
          <w:color w:val="333333"/>
          <w:sz w:val="28"/>
          <w:szCs w:val="28"/>
        </w:rPr>
        <w:t>Трое учащихся наизусть читают стихотворение «Памятник Суворову»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77755E">
        <w:rPr>
          <w:color w:val="333333"/>
          <w:sz w:val="28"/>
          <w:szCs w:val="28"/>
        </w:rPr>
        <w:t>В.А.Рождественского</w:t>
      </w:r>
      <w:proofErr w:type="spellEnd"/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1 ученик.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Среди балтийских солнечных просторов,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Над широко распахнутой Невой,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Как бог войны, встал бронзовый Суворов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Виденьем русской славы боевой.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  <w:t>В его руке стремительная шпага,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Военный плащ клубится за плечом,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Пернатый шлем откинут, и отвага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Зажгла зрачки немеркнущим огнем.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lastRenderedPageBreak/>
        <w:br/>
        <w:t>Бежит трамвай по Кировскому мосту,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Кричат авто, прохожие спешат,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А он глядит на шпиль победный, острый,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На деловой военный Ленинград.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</w:r>
      <w:r w:rsidRPr="0077755E">
        <w:rPr>
          <w:b/>
          <w:bCs/>
          <w:color w:val="333333"/>
          <w:sz w:val="28"/>
          <w:szCs w:val="28"/>
        </w:rPr>
        <w:t>2 ученик.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Держа в рядах уставное равненье,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Походный отчеканивая шаг,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С утра на фронт проходит пополненье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Пред гением стремительных атак.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  <w:t>И он - генералиссимус победы,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Приветствуя неведомую рать,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Как будто говорит: "Недаром деды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Учили нас науке побеждать".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  <w:t>Несокрушима воинская сила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Того, кто предан родине своей.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Она брала твердыни Измаила,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Рубила в клочья прусских усачей.</w:t>
      </w:r>
    </w:p>
    <w:p w:rsid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3 ученик.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 Италии летела с гор лавиной,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Пред Фридрихом вставала в полный рост,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Полки средь туч вела тропой орлиной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 туман и снег на узкий Чертов мост.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  <w:t xml:space="preserve">Нам ведом враг, и </w:t>
      </w:r>
      <w:proofErr w:type="gramStart"/>
      <w:r w:rsidRPr="0077755E">
        <w:rPr>
          <w:color w:val="333333"/>
          <w:sz w:val="28"/>
          <w:szCs w:val="28"/>
        </w:rPr>
        <w:t>наглый</w:t>
      </w:r>
      <w:proofErr w:type="gramEnd"/>
      <w:r w:rsidRPr="0077755E">
        <w:rPr>
          <w:color w:val="333333"/>
          <w:sz w:val="28"/>
          <w:szCs w:val="28"/>
        </w:rPr>
        <w:t xml:space="preserve"> и лукавый,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Не в первый раз встречаемся мы с ним.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Под знаменем великой русской славы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Родной народ в боях непобедим.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  <w:t>Он прям и смел в грозе военных споров,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И равного ему на свете нет.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"Богатыри!" - так говорит Суворов,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Наш прадед в деле славы и побед.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br/>
      </w:r>
      <w:r w:rsidRPr="0077755E">
        <w:rPr>
          <w:b/>
          <w:bCs/>
          <w:color w:val="333333"/>
          <w:sz w:val="28"/>
          <w:szCs w:val="28"/>
        </w:rPr>
        <w:t>3.Выступление 1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Мы хотим рассказать об одном из великих полководцев нашей страны Суворове Александре Васильевиче. Источником информации для изучения биографии Суворова послужила книга русского советского писателя Алексеева Сергея Петровича.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 1987 году он выпустил книгу с исторической прозой «Рассказы о Суворове и русских солдатах».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lastRenderedPageBreak/>
        <w:t>4.Выступление 2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Эта книга посвящена великому русскому полководцу Александру Васильевичу Суворову. Его боялись противники и любили солдаты. Он был мудр и бесстрашен. Суворов достиг не просто высокого, но почти невероятно огромного чина - генералиссимуса. Родился Суворов 13(24) ноября 1730 г в семье военного. Назван в честь Александра Невского. Детство провел в отцовском имении в деревне. Суворов рос слабым, часто болел. Отец готовил его на гражданскую службу, так как знал тяготы военной службы. Однако с детских лет Суворов проявил тягу к военному делу, пользуясь богатейшей отцовской библиотекой, он изучал артиллерию, военную историю, много читал, знал языки. Решив стать военным, Суворов стал закаляться и заниматься физическими упражнениями.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5.Выступление 1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С именем Александра Суворова связаны славные страницы истории нашей Родины. За всю карьеру не знал ни одного поражения: дал более 60 сражений и все выиграл! Расскажем лишь о двух победах великого полководца.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Особое значение в ходе русско-турецкой войны 1787—1791 годов имело взятие турецкой крепости Измаила. 2 декабря 1790 года Суворов прибыл к войскам, и вскоре на военном совете единогласно приняли решение штурмовать крепость.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Взятие Измаила стало грандиозной победой Суворова и его войска. Взятие Измаила способствовало быстрому и успешному окончанию войны с Турцией (1791). Екатерина II повелела выбить медаль в честь А.В. Суворова за взятие Измаила.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6.Выступление 2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В 1799 году Суворов вёл своих «чудо- богатырей» через Альпийские горы, через пропасти и стремнины. Трудно было солдатам в походе. Но они сохраняли бодрость духа, потому что их вёл Суворов. С хорошим командиром удваивалось мужество, удесятерялись силы. И опять победа досталась Суворову и его войску. Русский штык прорвался сквозь Альпы!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7.Выступление 1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Награды и премии Александра Суворова. </w:t>
      </w:r>
      <w:r w:rsidRPr="0077755E">
        <w:rPr>
          <w:color w:val="333333"/>
          <w:sz w:val="28"/>
          <w:szCs w:val="28"/>
        </w:rPr>
        <w:t xml:space="preserve">Орден Святого апостола Андрея </w:t>
      </w:r>
      <w:proofErr w:type="gramStart"/>
      <w:r w:rsidRPr="0077755E">
        <w:rPr>
          <w:color w:val="333333"/>
          <w:sz w:val="28"/>
          <w:szCs w:val="28"/>
        </w:rPr>
        <w:t>Первозванного ,</w:t>
      </w:r>
      <w:proofErr w:type="gramEnd"/>
      <w:r w:rsidRPr="0077755E">
        <w:rPr>
          <w:color w:val="333333"/>
          <w:sz w:val="28"/>
          <w:szCs w:val="28"/>
        </w:rPr>
        <w:t xml:space="preserve"> Суворов стал одним из трёх кавалеров, награжденным всеми тремя степенями ,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Орден Святого Александра Невского и другие.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8.Выступление 1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Многие высказывания Суворова стали крылатыми фразами, их употребляют в наше время.</w:t>
      </w:r>
    </w:p>
    <w:p w:rsidR="0077755E" w:rsidRPr="0077755E" w:rsidRDefault="0077755E" w:rsidP="007775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Тяжело в ученье, легко в бою.</w:t>
      </w:r>
    </w:p>
    <w:p w:rsidR="0077755E" w:rsidRPr="0077755E" w:rsidRDefault="0077755E" w:rsidP="007775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Плох тот солдат, который не желает стать генералом.</w:t>
      </w:r>
    </w:p>
    <w:p w:rsidR="0077755E" w:rsidRPr="0077755E" w:rsidRDefault="0077755E" w:rsidP="007775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Храбрый всегда впереди, а труса и позади убивают.</w:t>
      </w:r>
    </w:p>
    <w:p w:rsidR="0077755E" w:rsidRPr="0077755E" w:rsidRDefault="0077755E" w:rsidP="007775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Голова хвоста не ждёт. - Спешка - не быстрота.</w:t>
      </w:r>
    </w:p>
    <w:p w:rsidR="0077755E" w:rsidRPr="0077755E" w:rsidRDefault="0077755E" w:rsidP="007775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Одним топором не рубят вдвоём.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- Кто испуган, тот побеждён вполовину.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9.Выступление 2 ученика.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lastRenderedPageBreak/>
        <w:t>Не стало Суворова, но слава о нём живёт и в наши дни. Свято чтут русские люди память о великом полководце. В Москве есть Суворовское училище, где готовят офицеров для русской армии. Во время войны был утверждён орден Суворова. Александр Васильевич Суворов был гениальным полководцем. Слава о нём осталась в веках как о великом защитнике Отечества.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b/>
          <w:bCs/>
          <w:color w:val="333333"/>
          <w:sz w:val="28"/>
          <w:szCs w:val="28"/>
        </w:rPr>
        <w:t>10.Итог.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- С каким полководцем познакомились?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-Что запомнили о нём?</w:t>
      </w:r>
    </w:p>
    <w:p w:rsidR="0077755E" w:rsidRPr="0077755E" w:rsidRDefault="0077755E" w:rsidP="007775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7755E">
        <w:rPr>
          <w:color w:val="333333"/>
          <w:sz w:val="28"/>
          <w:szCs w:val="28"/>
        </w:rPr>
        <w:t>О Суворове – великом русском полководце можно говорить очень много, и если вас заинтересовала информация о нём, то вы можете продолжить своё знакомство с ним, используя книги из библиотеки.</w:t>
      </w:r>
    </w:p>
    <w:p w:rsidR="0077755E" w:rsidRDefault="0077755E" w:rsidP="007775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B726A" w:rsidRDefault="00FB726A"/>
    <w:sectPr w:rsidR="00FB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00C8"/>
    <w:multiLevelType w:val="multilevel"/>
    <w:tmpl w:val="5096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08"/>
    <w:rsid w:val="001736C6"/>
    <w:rsid w:val="0077755E"/>
    <w:rsid w:val="00A43F08"/>
    <w:rsid w:val="00FB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77C6A-BA50-4EF5-879E-110610F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629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294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Карамышева</dc:creator>
  <cp:keywords/>
  <dc:description/>
  <cp:lastModifiedBy>Наталья Карамышева</cp:lastModifiedBy>
  <cp:revision>3</cp:revision>
  <dcterms:created xsi:type="dcterms:W3CDTF">2017-12-16T15:53:00Z</dcterms:created>
  <dcterms:modified xsi:type="dcterms:W3CDTF">2020-03-19T19:46:00Z</dcterms:modified>
</cp:coreProperties>
</file>